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1352616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na_logo.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59" cy="4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E2C">
        <w:rPr>
          <w:rFonts w:ascii="Sylfaen" w:hAnsi="Sylfaen"/>
          <w:b/>
          <w:lang w:val="ka-GE"/>
        </w:rPr>
        <w:t xml:space="preserve">ბიოლოგიურ მეურნეობათა ასოციაცია „ელკანა“ </w:t>
      </w:r>
    </w:p>
    <w:p w:rsidR="00EA279B" w:rsidRPr="00FE7E2C" w:rsidRDefault="00EA279B" w:rsidP="00EA279B">
      <w:pPr>
        <w:ind w:left="-720"/>
        <w:rPr>
          <w:rFonts w:ascii="Sylfaen" w:hAnsi="Sylfaen"/>
          <w:b/>
          <w:lang w:val="ka-GE"/>
        </w:rPr>
      </w:pPr>
      <w:r w:rsidRPr="00FE7E2C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 </w:t>
      </w:r>
      <w:r w:rsidR="00AA467B">
        <w:rPr>
          <w:rFonts w:ascii="Sylfaen" w:hAnsi="Sylfaen"/>
          <w:b/>
          <w:lang w:val="ka-GE"/>
        </w:rPr>
        <w:t xml:space="preserve">თხილის დასამუშავებელ აღჭურვილობაზე </w:t>
      </w:r>
      <w:r w:rsidRPr="00FE7E2C">
        <w:rPr>
          <w:rFonts w:ascii="Sylfaen" w:hAnsi="Sylfaen"/>
          <w:b/>
          <w:lang w:val="ka-GE"/>
        </w:rPr>
        <w:t>პროექტისათვის</w:t>
      </w:r>
      <w:r>
        <w:rPr>
          <w:rFonts w:ascii="Sylfaen" w:hAnsi="Sylfaen"/>
          <w:b/>
          <w:lang w:val="ka-GE"/>
        </w:rPr>
        <w:t xml:space="preserve"> „</w:t>
      </w:r>
      <w:r w:rsidR="009B7F3D">
        <w:rPr>
          <w:rFonts w:ascii="Sylfaen" w:hAnsi="Sylfaen"/>
          <w:b/>
          <w:lang w:val="ka-GE"/>
        </w:rPr>
        <w:t>სოფლის მეურნეობის განვითარების ხელშეწობა აჭარის ავტონომიურ რესპუბლიკაში</w:t>
      </w:r>
      <w:r w:rsidRPr="00FE7E2C">
        <w:rPr>
          <w:rFonts w:ascii="Sylfaen" w:hAnsi="Sylfaen"/>
          <w:b/>
          <w:lang w:val="ka-GE"/>
        </w:rPr>
        <w:t>“</w:t>
      </w:r>
    </w:p>
    <w:p w:rsidR="00EA279B" w:rsidRPr="00F87E87" w:rsidRDefault="00EA279B" w:rsidP="00EA279B">
      <w:pPr>
        <w:ind w:left="-720"/>
        <w:rPr>
          <w:rFonts w:ascii="Arial" w:hAnsi="Arial" w:cs="Arial"/>
          <w:lang w:val="ka-GE"/>
        </w:rPr>
      </w:pPr>
      <w:r>
        <w:rPr>
          <w:rFonts w:ascii="Sylfaen" w:hAnsi="Sylfaen"/>
          <w:lang w:val="ka-GE"/>
        </w:rPr>
        <w:t xml:space="preserve">შემოთავაზებები შეგიძლიათ მოგვაწოდოთ   ან გამოგზავნოთ მისამართზე: თბილისი, გაზაფხულის ქ. #16;   ან ელექტრონულ ფოსტაზე: </w:t>
      </w:r>
      <w:hyperlink r:id="rId6" w:history="1">
        <w:r w:rsidRPr="00F87E87">
          <w:rPr>
            <w:rStyle w:val="Hyperlink"/>
            <w:rFonts w:ascii="Arial" w:hAnsi="Arial" w:cs="Arial"/>
            <w:lang w:val="ka-GE"/>
          </w:rPr>
          <w:t>biomarketing@elkana.org.ge</w:t>
        </w:r>
      </w:hyperlink>
      <w:r w:rsidRPr="00F87E87">
        <w:rPr>
          <w:rFonts w:ascii="Arial" w:hAnsi="Arial" w:cs="Arial"/>
          <w:lang w:val="ka-GE"/>
        </w:rPr>
        <w:t xml:space="preserve">; </w:t>
      </w:r>
      <w:hyperlink r:id="rId7" w:history="1">
        <w:r w:rsidRPr="00F87E87">
          <w:rPr>
            <w:rStyle w:val="Hyperlink"/>
            <w:rFonts w:ascii="Arial" w:hAnsi="Arial" w:cs="Arial"/>
            <w:lang w:val="ka-GE"/>
          </w:rPr>
          <w:t>administration@elkana.org.ge</w:t>
        </w:r>
      </w:hyperlink>
    </w:p>
    <w:p w:rsidR="00EA279B" w:rsidRDefault="00EA279B" w:rsidP="00EA279B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ფასების მოწოდების დროს დამატებითი ღირებულების გადასახადი გამოყოთ  ცალკე. </w:t>
      </w:r>
      <w:bookmarkStart w:id="0" w:name="_GoBack"/>
      <w:bookmarkEnd w:id="0"/>
    </w:p>
    <w:p w:rsidR="00EA279B" w:rsidRPr="002325E5" w:rsidRDefault="00EA279B" w:rsidP="00EA279B">
      <w:pPr>
        <w:ind w:left="-720"/>
        <w:rPr>
          <w:rFonts w:ascii="Sylfaen" w:hAnsi="Sylfaen"/>
          <w:b/>
        </w:rPr>
      </w:pPr>
      <w:r>
        <w:rPr>
          <w:rFonts w:ascii="Sylfaen" w:hAnsi="Sylfaen"/>
          <w:lang w:val="ka-GE"/>
        </w:rPr>
        <w:t>დამატებითი კით</w:t>
      </w:r>
      <w:r w:rsidR="00113903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 xml:space="preserve">ვებისათვის შეგიძლიათ დაგვიკავშირდეთ: </w:t>
      </w:r>
      <w:r>
        <w:rPr>
          <w:rFonts w:ascii="Sylfaen" w:hAnsi="Sylfaen"/>
          <w:b/>
          <w:lang w:val="ka-GE"/>
        </w:rPr>
        <w:t>+995 5 99 96 90 14 ირაკლი ჯავახიშვილი</w:t>
      </w:r>
    </w:p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 w:rsidRPr="00F7316C">
        <w:rPr>
          <w:rFonts w:ascii="Sylfaen" w:hAnsi="Sylfaen"/>
          <w:b/>
          <w:lang w:val="ka-GE"/>
        </w:rPr>
        <w:t>დოკუმენტების  მიღების ბოლო ვადა</w:t>
      </w:r>
      <w:r w:rsidR="005E025A">
        <w:rPr>
          <w:rFonts w:ascii="Sylfaen" w:hAnsi="Sylfaen"/>
          <w:b/>
          <w:lang w:val="ka-GE"/>
        </w:rPr>
        <w:t xml:space="preserve">  201</w:t>
      </w:r>
      <w:r w:rsidR="005E025A">
        <w:rPr>
          <w:rFonts w:ascii="Sylfaen" w:hAnsi="Sylfaen"/>
          <w:b/>
        </w:rPr>
        <w:t>6</w:t>
      </w:r>
      <w:r w:rsidRPr="00F7316C">
        <w:rPr>
          <w:rFonts w:ascii="Sylfaen" w:hAnsi="Sylfaen"/>
          <w:b/>
          <w:lang w:val="ka-GE"/>
        </w:rPr>
        <w:t xml:space="preserve"> წლის</w:t>
      </w:r>
      <w:r w:rsidR="005E025A">
        <w:rPr>
          <w:rFonts w:ascii="Sylfaen" w:hAnsi="Sylfaen"/>
          <w:b/>
          <w:lang w:val="ka-GE"/>
        </w:rPr>
        <w:t xml:space="preserve"> </w:t>
      </w:r>
      <w:r w:rsidR="00DB3A58">
        <w:rPr>
          <w:rFonts w:ascii="Sylfaen" w:hAnsi="Sylfaen"/>
          <w:b/>
        </w:rPr>
        <w:t>21</w:t>
      </w:r>
      <w:r w:rsidR="005E025A">
        <w:rPr>
          <w:rFonts w:ascii="Sylfaen" w:hAnsi="Sylfaen"/>
          <w:b/>
          <w:lang w:val="ka-GE"/>
        </w:rPr>
        <w:t xml:space="preserve"> იანვარი </w:t>
      </w:r>
      <w:r w:rsidRPr="00F7316C">
        <w:rPr>
          <w:rFonts w:ascii="Sylfaen" w:hAnsi="Sylfaen"/>
          <w:b/>
          <w:lang w:val="ka-GE"/>
        </w:rPr>
        <w:t>18:00სთ.</w:t>
      </w:r>
    </w:p>
    <w:p w:rsidR="007725EE" w:rsidRPr="00B101C8" w:rsidRDefault="007725EE" w:rsidP="00EA279B">
      <w:pPr>
        <w:ind w:left="-720"/>
        <w:rPr>
          <w:rFonts w:ascii="Sylfaen" w:hAnsi="Sylfaen"/>
          <w:b/>
        </w:rPr>
      </w:pPr>
    </w:p>
    <w:p w:rsidR="00EA279B" w:rsidRDefault="00EA279B"/>
    <w:p w:rsidR="00D55395" w:rsidRDefault="00D55395"/>
    <w:tbl>
      <w:tblPr>
        <w:tblStyle w:val="TableGrid"/>
        <w:tblpPr w:leftFromText="180" w:rightFromText="180" w:vertAnchor="text" w:horzAnchor="margin" w:tblpXSpec="center" w:tblpY="-899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227"/>
        <w:gridCol w:w="5783"/>
        <w:gridCol w:w="1530"/>
        <w:gridCol w:w="1170"/>
      </w:tblGrid>
      <w:tr w:rsidR="00D55395" w:rsidTr="007E5265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5783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სპეციფიკაცია</w:t>
            </w:r>
          </w:p>
        </w:tc>
        <w:tc>
          <w:tcPr>
            <w:tcW w:w="1530" w:type="dxa"/>
          </w:tcPr>
          <w:p w:rsidR="00D55395" w:rsidRPr="003F194B" w:rsidRDefault="007E526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170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ღირებულება ლარი</w:t>
            </w:r>
          </w:p>
        </w:tc>
      </w:tr>
      <w:tr w:rsidR="00D55395" w:rsidTr="007E5265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27" w:type="dxa"/>
          </w:tcPr>
          <w:p w:rsidR="00D55395" w:rsidRPr="003F194B" w:rsidRDefault="005E025A" w:rsidP="002202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თხილის ელექტროსაჩურჩი დანადგარი</w:t>
            </w:r>
            <w:r w:rsidR="00220263"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5783" w:type="dxa"/>
          </w:tcPr>
          <w:p w:rsidR="00D55395" w:rsidRPr="005E025A" w:rsidRDefault="005E025A" w:rsidP="00D553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ძრავის სიმძლავრე - 2,2 კვტ;</w:t>
            </w:r>
          </w:p>
          <w:p w:rsidR="005E025A" w:rsidRPr="005E025A" w:rsidRDefault="005E025A" w:rsidP="00D553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წარმადობა - 500 კგ/სთ;</w:t>
            </w:r>
          </w:p>
          <w:p w:rsidR="005E025A" w:rsidRPr="005E025A" w:rsidRDefault="005E025A" w:rsidP="00D553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კალიბრატორით</w:t>
            </w:r>
          </w:p>
          <w:p w:rsidR="005E025A" w:rsidRDefault="005E025A" w:rsidP="00D553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საგარანტიო პერიოდი - 1 წელი</w:t>
            </w:r>
          </w:p>
          <w:p w:rsidR="00D55395" w:rsidRPr="004D39C5" w:rsidRDefault="00D55395" w:rsidP="005E02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4D39C5">
              <w:rPr>
                <w:rFonts w:ascii="Sylfaen" w:hAnsi="Sylfaen"/>
                <w:lang w:val="ka-GE"/>
              </w:rPr>
              <w:t>მიწოდება</w:t>
            </w:r>
            <w:r>
              <w:rPr>
                <w:rFonts w:ascii="Sylfaen" w:hAnsi="Sylfaen"/>
                <w:lang w:val="ka-GE"/>
              </w:rPr>
              <w:t xml:space="preserve"> და მონტაჟი - </w:t>
            </w:r>
            <w:r w:rsidR="005E025A">
              <w:rPr>
                <w:rFonts w:ascii="Sylfaen" w:hAnsi="Sylfaen"/>
                <w:lang w:val="ka-GE"/>
              </w:rPr>
              <w:t>ქობულეთის მუნიციპალიტეტში</w:t>
            </w:r>
          </w:p>
        </w:tc>
        <w:tc>
          <w:tcPr>
            <w:tcW w:w="1530" w:type="dxa"/>
          </w:tcPr>
          <w:p w:rsidR="00D55395" w:rsidRPr="003F194B" w:rsidRDefault="005E025A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 ც</w:t>
            </w:r>
          </w:p>
        </w:tc>
        <w:tc>
          <w:tcPr>
            <w:tcW w:w="1170" w:type="dxa"/>
          </w:tcPr>
          <w:p w:rsidR="0079747C" w:rsidRPr="0079747C" w:rsidRDefault="0079747C" w:rsidP="005E025A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  <w:tr w:rsidR="00D55395" w:rsidTr="007E5265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55395" w:rsidRPr="003F194B" w:rsidRDefault="00D55395" w:rsidP="0022026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83" w:type="dxa"/>
          </w:tcPr>
          <w:p w:rsidR="00D55395" w:rsidRPr="004D39C5" w:rsidRDefault="00D55395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79747C" w:rsidRPr="0079747C" w:rsidRDefault="0079747C" w:rsidP="002C6B4F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</w:tbl>
    <w:p w:rsidR="00D55395" w:rsidRPr="0079747C" w:rsidRDefault="00D55395" w:rsidP="0079747C">
      <w:pPr>
        <w:ind w:left="-720"/>
        <w:rPr>
          <w:rFonts w:ascii="Sylfaen" w:hAnsi="Sylfaen"/>
          <w:b/>
          <w:lang w:val="ka-GE"/>
        </w:rPr>
      </w:pPr>
      <w:r w:rsidRPr="00113903">
        <w:rPr>
          <w:rFonts w:ascii="Sylfaen" w:hAnsi="Sylfaen"/>
          <w:b/>
          <w:lang w:val="ka-GE"/>
        </w:rPr>
        <w:t xml:space="preserve">გთხოვთ, ფასების მოწოდების დროს </w:t>
      </w:r>
      <w:r w:rsidR="005E025A" w:rsidRPr="00113903">
        <w:rPr>
          <w:rFonts w:ascii="Sylfaen" w:hAnsi="Sylfaen"/>
          <w:b/>
          <w:lang w:val="ka-GE"/>
        </w:rPr>
        <w:t>გამოყოთ</w:t>
      </w:r>
      <w:r w:rsidR="005E025A">
        <w:rPr>
          <w:rFonts w:ascii="Sylfaen" w:hAnsi="Sylfaen"/>
          <w:b/>
          <w:lang w:val="ka-GE"/>
        </w:rPr>
        <w:t xml:space="preserve"> </w:t>
      </w:r>
      <w:r w:rsidRPr="00113903">
        <w:rPr>
          <w:rFonts w:ascii="Sylfaen" w:hAnsi="Sylfaen"/>
          <w:b/>
          <w:lang w:val="ka-GE"/>
        </w:rPr>
        <w:t>დამატებითი ღირებულების გადასახადი</w:t>
      </w:r>
      <w:r w:rsidR="005E025A">
        <w:rPr>
          <w:rFonts w:ascii="Sylfaen" w:hAnsi="Sylfaen"/>
          <w:b/>
          <w:lang w:val="ka-GE"/>
        </w:rPr>
        <w:t>.</w:t>
      </w:r>
    </w:p>
    <w:p w:rsidR="00D55395" w:rsidRDefault="00D55395"/>
    <w:sectPr w:rsidR="00D55395" w:rsidSect="007F48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E04"/>
    <w:multiLevelType w:val="hybridMultilevel"/>
    <w:tmpl w:val="706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C35"/>
    <w:multiLevelType w:val="hybridMultilevel"/>
    <w:tmpl w:val="F28A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9E7"/>
    <w:multiLevelType w:val="hybridMultilevel"/>
    <w:tmpl w:val="1EE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2299E"/>
    <w:multiLevelType w:val="hybridMultilevel"/>
    <w:tmpl w:val="79C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1A38"/>
    <w:multiLevelType w:val="hybridMultilevel"/>
    <w:tmpl w:val="0896B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054FC"/>
    <w:multiLevelType w:val="hybridMultilevel"/>
    <w:tmpl w:val="AE2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4404"/>
    <w:multiLevelType w:val="hybridMultilevel"/>
    <w:tmpl w:val="0D5C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F262C"/>
    <w:multiLevelType w:val="hybridMultilevel"/>
    <w:tmpl w:val="646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14AF3"/>
    <w:multiLevelType w:val="hybridMultilevel"/>
    <w:tmpl w:val="386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CC"/>
    <w:rsid w:val="00015991"/>
    <w:rsid w:val="00113903"/>
    <w:rsid w:val="001164F7"/>
    <w:rsid w:val="00220263"/>
    <w:rsid w:val="0023679E"/>
    <w:rsid w:val="004537DB"/>
    <w:rsid w:val="00463801"/>
    <w:rsid w:val="005E025A"/>
    <w:rsid w:val="00641D3E"/>
    <w:rsid w:val="007725EE"/>
    <w:rsid w:val="0079747C"/>
    <w:rsid w:val="007A01CC"/>
    <w:rsid w:val="007E5265"/>
    <w:rsid w:val="007F4833"/>
    <w:rsid w:val="0099112C"/>
    <w:rsid w:val="009B7F3D"/>
    <w:rsid w:val="00AA467B"/>
    <w:rsid w:val="00C96F4C"/>
    <w:rsid w:val="00CC37E1"/>
    <w:rsid w:val="00D55395"/>
    <w:rsid w:val="00DB3A58"/>
    <w:rsid w:val="00EA279B"/>
    <w:rsid w:val="00F9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C0720-A304-42E5-8A6C-01E3333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53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elkana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marketing@elkana.org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2015-12-24T23:36:00Z</dcterms:created>
  <dcterms:modified xsi:type="dcterms:W3CDTF">2016-01-15T10:48:00Z</dcterms:modified>
</cp:coreProperties>
</file>