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  <w:bookmarkStart w:id="0" w:name="_GoBack"/>
      <w:bookmarkEnd w:id="0"/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ბათუმი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1552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ტ. =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სულ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60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კონტეონერი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150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Payload: 25 MT net x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en-US"/>
        </w:rPr>
        <w:t>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 containers (20-ft containers)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3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00.000MT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Payload: 25 MT net x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en-US"/>
        </w:rPr>
        <w:t>12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 containers (20-ft containers)</w:t>
      </w:r>
    </w:p>
    <w:p>
      <w:pPr>
        <w:numPr>
          <w:ilvl w:val="0"/>
          <w:numId w:val="0"/>
        </w:numPr>
        <w:shd w:val="clear" w:color="auto" w:fill="FFFFFF"/>
        <w:spacing w:after="150" w:line="240" w:lineRule="auto"/>
        <w:ind w:left="360" w:leftChars="0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16 კონტეინერი400.000MT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Payload: 25 MT net x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ka-GE"/>
        </w:rPr>
        <w:t>16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containers (20-ft containers)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26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კონტეინერი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702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8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big bags per container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 xml:space="preserve"> 27 mt.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Payload: 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7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MT net x </w:t>
      </w:r>
      <w:r>
        <w:rPr>
          <w:rFonts w:hint="default" w:ascii="Sylfaen" w:hAnsi="FiraGO" w:eastAsia="Times New Roman" w:cs="FiraGO"/>
          <w:b/>
          <w:bCs/>
          <w:color w:val="141B3D"/>
          <w:sz w:val="24"/>
          <w:szCs w:val="24"/>
          <w:lang w:val="en-US"/>
        </w:rPr>
        <w:t>26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 containers (20-ft containers)</w:t>
      </w:r>
    </w:p>
    <w:p>
      <w:pPr>
        <w:numPr>
          <w:ilvl w:val="0"/>
          <w:numId w:val="0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ზომები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სულ: 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>6+12+16+20 =60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ცალი 20 ფუტიანი კონტეინერი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კონტეინერების მოტანა ფოთიდან ან ბათუმიდან. ავტო მანქანებით ან სარკინიგზო ბაქნებით,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17:00:00 სთ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 xml:space="preserve"> 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26. 03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2024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shd w:val="clear" w:color="auto" w:fill="FFFFFF"/>
        <w:spacing w:after="0" w:line="240" w:lineRule="auto"/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hint="default"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</w:p>
    <w:p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E2284A"/>
    <w:rsid w:val="05AB3062"/>
    <w:rsid w:val="0CB728A9"/>
    <w:rsid w:val="0EAA05E8"/>
    <w:rsid w:val="0FEA5711"/>
    <w:rsid w:val="12A46772"/>
    <w:rsid w:val="12C34623"/>
    <w:rsid w:val="13D1765D"/>
    <w:rsid w:val="18CF223D"/>
    <w:rsid w:val="19460B5B"/>
    <w:rsid w:val="1EF241FF"/>
    <w:rsid w:val="205344EF"/>
    <w:rsid w:val="28EE72BD"/>
    <w:rsid w:val="2B2A77E0"/>
    <w:rsid w:val="2D360F90"/>
    <w:rsid w:val="33C60CEA"/>
    <w:rsid w:val="33FB091B"/>
    <w:rsid w:val="34060A6A"/>
    <w:rsid w:val="43DB0AC6"/>
    <w:rsid w:val="49FD6EE1"/>
    <w:rsid w:val="50222684"/>
    <w:rsid w:val="53C64479"/>
    <w:rsid w:val="5D881E34"/>
    <w:rsid w:val="633971E4"/>
    <w:rsid w:val="64B84450"/>
    <w:rsid w:val="691D0884"/>
    <w:rsid w:val="6F814F79"/>
    <w:rsid w:val="779B2E87"/>
    <w:rsid w:val="79881CFB"/>
    <w:rsid w:val="7C24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38</TotalTime>
  <ScaleCrop>false</ScaleCrop>
  <LinksUpToDate>false</LinksUpToDate>
  <CharactersWithSpaces>1919</CharactersWithSpaces>
  <Application>WPS Office_12.2.0.13489_F1E327BC-269C-435d-A152-05C5408002CA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2024-03-20T08:12:36Z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1049-12.2.0.13489</vt:lpwstr>
  </property>
  <property fmtid="{D5CDD505-2E9C-101B-9397-08002B2CF9AE}" pid="3" name="ICV">
    <vt:lpwstr>F8F29FAFC0354AFC89EA19FF54E63ECA</vt:lpwstr>
  </property>
</Properties>
</file>